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EB5C" w14:textId="77777777" w:rsidR="0045278D" w:rsidRPr="008B1CB8" w:rsidRDefault="0045278D" w:rsidP="00452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ДОГОВОР О ЗАДАТКЕ № ____</w:t>
      </w:r>
    </w:p>
    <w:p w14:paraId="53EE1C2F" w14:textId="47F2608A" w:rsidR="0045278D" w:rsidRPr="008B1CB8" w:rsidRDefault="00CF5C29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5278D" w:rsidRPr="008B1CB8">
        <w:rPr>
          <w:rFonts w:ascii="Times New Roman" w:hAnsi="Times New Roman"/>
          <w:sz w:val="24"/>
          <w:szCs w:val="24"/>
        </w:rPr>
        <w:t>Санкт-Петербург</w:t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="0045278D" w:rsidRPr="008B1CB8">
        <w:rPr>
          <w:rFonts w:ascii="Times New Roman" w:hAnsi="Times New Roman"/>
          <w:sz w:val="24"/>
          <w:szCs w:val="24"/>
        </w:rPr>
        <w:t xml:space="preserve">   </w:t>
      </w:r>
      <w:r w:rsidR="0045278D" w:rsidRPr="008B1CB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45278D" w:rsidRPr="008B1CB8">
        <w:rPr>
          <w:rFonts w:ascii="Times New Roman" w:hAnsi="Times New Roman"/>
          <w:noProof/>
          <w:sz w:val="24"/>
          <w:szCs w:val="24"/>
        </w:rPr>
        <w:t>____» ________ 20__г.</w:t>
      </w:r>
    </w:p>
    <w:p w14:paraId="70BC2943" w14:textId="77777777" w:rsidR="0045278D" w:rsidRPr="008B1CB8" w:rsidRDefault="0045278D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7E8A5" w14:textId="17290F4D" w:rsidR="0045278D" w:rsidRPr="008B1CB8" w:rsidRDefault="0045278D" w:rsidP="0045278D">
      <w:pPr>
        <w:pStyle w:val="paragraph"/>
        <w:jc w:val="both"/>
      </w:pPr>
      <w:r w:rsidRPr="008B1CB8">
        <w:rPr>
          <w:noProof/>
        </w:rPr>
        <w:tab/>
      </w:r>
      <w:r w:rsidR="00CF5C29" w:rsidRPr="00694657">
        <w:t>ООО «</w:t>
      </w:r>
      <w:r w:rsidR="0091021E" w:rsidRPr="0091021E">
        <w:t>Ю-ОЙЛ</w:t>
      </w:r>
      <w:r w:rsidR="00CF5C29" w:rsidRPr="00694657">
        <w:t xml:space="preserve">» в лице </w:t>
      </w:r>
      <w:r w:rsidR="00CF5C29">
        <w:t>конкурсного управляющего Ермолаевой Анны Викторовны</w:t>
      </w:r>
      <w:r w:rsidR="00CF5C29" w:rsidRPr="00694657">
        <w:t>, действующе</w:t>
      </w:r>
      <w:r w:rsidR="00CF5C29">
        <w:t>й</w:t>
      </w:r>
      <w:r w:rsidR="00CF5C29" w:rsidRPr="00694657">
        <w:t xml:space="preserve"> на основании </w:t>
      </w:r>
      <w:r w:rsidR="0091021E" w:rsidRPr="0091021E">
        <w:t>определения Арбитражного суда Свердловской области от 02.03.2026 года по делу А60-22267/2023</w:t>
      </w:r>
      <w:r w:rsidRPr="008B1CB8">
        <w:t xml:space="preserve">, с одной стороны (далее – </w:t>
      </w:r>
      <w:r w:rsidR="00CF5C29">
        <w:t>«Продавец» или «Должник»</w:t>
      </w:r>
      <w:r w:rsidRPr="008B1CB8">
        <w:t>), и</w:t>
      </w:r>
    </w:p>
    <w:p w14:paraId="61F50524" w14:textId="77777777" w:rsidR="0045278D" w:rsidRPr="008B1CB8" w:rsidRDefault="0045278D" w:rsidP="0045278D">
      <w:pPr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_________________________________________, в лице _____________________________, действующего на основании ___________________ (далее – Заявитель) с другой стороны, вместе именуемые «Стороны», заключили настоящий Договор о нижеследующем:</w:t>
      </w:r>
    </w:p>
    <w:p w14:paraId="0FD31205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F66F86C" w14:textId="1C6645AA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CF5C29" w:rsidRPr="00CF5C29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Pr="008B1CB8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CF5C29">
        <w:rPr>
          <w:rFonts w:ascii="Times New Roman" w:hAnsi="Times New Roman"/>
          <w:sz w:val="24"/>
          <w:szCs w:val="24"/>
        </w:rPr>
        <w:t>Должника</w:t>
      </w:r>
      <w:r w:rsidRPr="008B1CB8">
        <w:rPr>
          <w:rFonts w:ascii="Times New Roman" w:hAnsi="Times New Roman"/>
          <w:sz w:val="24"/>
          <w:szCs w:val="24"/>
        </w:rPr>
        <w:t xml:space="preserve"> по лоту № 1: </w:t>
      </w:r>
      <w:r w:rsidR="00CF5C29" w:rsidRPr="00CF5C29">
        <w:rPr>
          <w:rFonts w:ascii="Times New Roman" w:hAnsi="Times New Roman"/>
          <w:sz w:val="24"/>
          <w:szCs w:val="24"/>
        </w:rPr>
        <w:t>имущество ООО «</w:t>
      </w:r>
      <w:r w:rsidR="0091021E">
        <w:rPr>
          <w:rFonts w:ascii="Times New Roman" w:hAnsi="Times New Roman"/>
          <w:sz w:val="24"/>
          <w:szCs w:val="24"/>
        </w:rPr>
        <w:t>Ю-ОЙЛ</w:t>
      </w:r>
      <w:r w:rsidR="00CF5C29" w:rsidRPr="00CF5C29">
        <w:rPr>
          <w:rFonts w:ascii="Times New Roman" w:hAnsi="Times New Roman"/>
          <w:sz w:val="24"/>
          <w:szCs w:val="24"/>
        </w:rPr>
        <w:t xml:space="preserve">» легковой автомобиль </w:t>
      </w:r>
      <w:r w:rsidR="0091021E" w:rsidRPr="0091021E">
        <w:rPr>
          <w:rFonts w:ascii="Times New Roman" w:hAnsi="Times New Roman"/>
          <w:sz w:val="24"/>
          <w:szCs w:val="24"/>
        </w:rPr>
        <w:t>Mercedes-Benz GLS 400d 4MATIC, VIN Z9</w:t>
      </w:r>
      <w:r w:rsidR="00CE24ED">
        <w:rPr>
          <w:rFonts w:ascii="Times New Roman" w:hAnsi="Times New Roman"/>
          <w:sz w:val="24"/>
          <w:szCs w:val="24"/>
        </w:rPr>
        <w:t>М</w:t>
      </w:r>
      <w:r w:rsidR="0091021E" w:rsidRPr="0091021E">
        <w:rPr>
          <w:rFonts w:ascii="Times New Roman" w:hAnsi="Times New Roman"/>
          <w:sz w:val="24"/>
          <w:szCs w:val="24"/>
        </w:rPr>
        <w:t>1679235L001088, 2020 год выпуска</w:t>
      </w:r>
      <w:r w:rsidRPr="008B1CB8">
        <w:rPr>
          <w:rFonts w:ascii="Times New Roman" w:hAnsi="Times New Roman"/>
          <w:sz w:val="24"/>
          <w:szCs w:val="24"/>
        </w:rPr>
        <w:t xml:space="preserve">, проводимых на электронной торговой площадке </w:t>
      </w:r>
      <w:r w:rsidR="00F96526" w:rsidRPr="00F96526">
        <w:rPr>
          <w:rFonts w:ascii="Times New Roman" w:hAnsi="Times New Roman"/>
          <w:sz w:val="24"/>
          <w:szCs w:val="24"/>
        </w:rPr>
        <w:t xml:space="preserve">«RUSSIA </w:t>
      </w:r>
      <w:proofErr w:type="spellStart"/>
      <w:r w:rsidR="00F96526" w:rsidRPr="00F96526">
        <w:rPr>
          <w:rFonts w:ascii="Times New Roman" w:hAnsi="Times New Roman"/>
          <w:sz w:val="24"/>
          <w:szCs w:val="24"/>
        </w:rPr>
        <w:t>OnLine</w:t>
      </w:r>
      <w:proofErr w:type="spellEnd"/>
      <w:r w:rsidR="00F96526" w:rsidRPr="00F96526">
        <w:rPr>
          <w:rFonts w:ascii="Times New Roman" w:hAnsi="Times New Roman"/>
          <w:sz w:val="24"/>
          <w:szCs w:val="24"/>
        </w:rPr>
        <w:t xml:space="preserve">» (оператор электронной площадки - ООО «RUSSIA </w:t>
      </w:r>
      <w:proofErr w:type="spellStart"/>
      <w:r w:rsidR="00F96526" w:rsidRPr="00F96526">
        <w:rPr>
          <w:rFonts w:ascii="Times New Roman" w:hAnsi="Times New Roman"/>
          <w:sz w:val="24"/>
          <w:szCs w:val="24"/>
        </w:rPr>
        <w:t>OnLine</w:t>
      </w:r>
      <w:proofErr w:type="spellEnd"/>
      <w:r w:rsidR="00F96526" w:rsidRPr="00F96526">
        <w:rPr>
          <w:rFonts w:ascii="Times New Roman" w:hAnsi="Times New Roman"/>
          <w:sz w:val="24"/>
          <w:szCs w:val="24"/>
        </w:rPr>
        <w:t xml:space="preserve">»), по адресу в сети Интернет: </w:t>
      </w:r>
      <w:hyperlink r:id="rId7" w:history="1">
        <w:r w:rsidR="00F96526" w:rsidRPr="00CE24ED">
          <w:rPr>
            <w:rFonts w:ascii="Times New Roman" w:hAnsi="Times New Roman"/>
            <w:sz w:val="24"/>
            <w:szCs w:val="24"/>
          </w:rPr>
          <w:t>https://rus-on.ru/</w:t>
        </w:r>
      </w:hyperlink>
      <w:r w:rsidRPr="00CE24ED">
        <w:rPr>
          <w:rFonts w:ascii="Times New Roman" w:hAnsi="Times New Roman"/>
          <w:sz w:val="24"/>
          <w:szCs w:val="24"/>
        </w:rPr>
        <w:t>, перечисляет</w:t>
      </w:r>
      <w:r w:rsidRPr="008B1CB8">
        <w:rPr>
          <w:rFonts w:ascii="Times New Roman" w:hAnsi="Times New Roman"/>
          <w:sz w:val="24"/>
          <w:szCs w:val="24"/>
        </w:rPr>
        <w:t xml:space="preserve"> задаток в сумме _______________________ руб. (</w:t>
      </w:r>
      <w:r w:rsidR="00F96526" w:rsidRPr="00F96526">
        <w:rPr>
          <w:rFonts w:ascii="Times New Roman" w:hAnsi="Times New Roman"/>
          <w:sz w:val="24"/>
          <w:szCs w:val="24"/>
        </w:rPr>
        <w:t>10% от начальной цены продажи, установленной для соответствующего периода снижения цены</w:t>
      </w:r>
      <w:r w:rsidRPr="008B1CB8">
        <w:rPr>
          <w:rFonts w:ascii="Times New Roman" w:hAnsi="Times New Roman"/>
          <w:sz w:val="24"/>
          <w:szCs w:val="24"/>
        </w:rPr>
        <w:t>) в порядке, установленном настоящим Договором.</w:t>
      </w:r>
    </w:p>
    <w:p w14:paraId="1C552054" w14:textId="7E2FA2EF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</w:t>
      </w:r>
      <w:r w:rsidR="00F96526">
        <w:rPr>
          <w:rFonts w:ascii="Times New Roman" w:hAnsi="Times New Roman"/>
          <w:sz w:val="24"/>
          <w:szCs w:val="24"/>
        </w:rPr>
        <w:t>:</w:t>
      </w:r>
      <w:r w:rsidRPr="008B1CB8">
        <w:rPr>
          <w:rFonts w:ascii="Times New Roman" w:hAnsi="Times New Roman"/>
          <w:sz w:val="24"/>
          <w:szCs w:val="24"/>
        </w:rPr>
        <w:t xml:space="preserve"> по заключению договора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, являющегося Предметом торгов, в случае признания Заявителя победителем торгов; по оплате </w:t>
      </w:r>
      <w:r w:rsidR="00F96526">
        <w:rPr>
          <w:rFonts w:ascii="Times New Roman" w:hAnsi="Times New Roman"/>
          <w:sz w:val="24"/>
          <w:szCs w:val="24"/>
        </w:rPr>
        <w:t>за имущество</w:t>
      </w:r>
      <w:r w:rsidRPr="008B1CB8">
        <w:rPr>
          <w:rFonts w:ascii="Times New Roman" w:hAnsi="Times New Roman"/>
          <w:sz w:val="24"/>
          <w:szCs w:val="24"/>
        </w:rPr>
        <w:t xml:space="preserve">, в случае признания Заявителя победителем торгов, а также исполнения иных обязательств Заявителя по договору </w:t>
      </w:r>
      <w:r w:rsidR="00F96526">
        <w:rPr>
          <w:rFonts w:ascii="Times New Roman" w:hAnsi="Times New Roman"/>
          <w:sz w:val="24"/>
          <w:szCs w:val="24"/>
        </w:rPr>
        <w:t>купли-продажи</w:t>
      </w:r>
      <w:r w:rsidRPr="008B1CB8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08C5E8DF" w14:textId="7E7B4050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</w:t>
      </w:r>
      <w:r w:rsidR="00F96526">
        <w:rPr>
          <w:rFonts w:ascii="Times New Roman" w:hAnsi="Times New Roman"/>
          <w:sz w:val="24"/>
          <w:szCs w:val="24"/>
        </w:rPr>
        <w:t>имущества</w:t>
      </w:r>
      <w:r w:rsidRPr="008B1CB8">
        <w:rPr>
          <w:rFonts w:ascii="Times New Roman" w:hAnsi="Times New Roman"/>
          <w:sz w:val="24"/>
          <w:szCs w:val="24"/>
        </w:rPr>
        <w:t>.</w:t>
      </w:r>
    </w:p>
    <w:p w14:paraId="2B8368E3" w14:textId="793CDC9A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, являющегося Предметом торгов; в случае не перечисления Заявителем денежных средств по заключенному по результатам торгов договору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Заявителя по договору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>, заключенного по результатам торгов.</w:t>
      </w:r>
    </w:p>
    <w:p w14:paraId="6B5B96F1" w14:textId="65CD9ED0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</w:t>
      </w:r>
      <w:r w:rsidR="00292741">
        <w:rPr>
          <w:rFonts w:ascii="Times New Roman" w:hAnsi="Times New Roman"/>
          <w:sz w:val="24"/>
          <w:szCs w:val="24"/>
        </w:rPr>
        <w:t>.</w:t>
      </w:r>
      <w:r w:rsidR="00B87D96" w:rsidRPr="008B1CB8">
        <w:rPr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>При этом, возврат комиссионного сбора Банка, через</w:t>
      </w:r>
      <w:r w:rsidR="003C54F9" w:rsidRPr="008B1CB8">
        <w:rPr>
          <w:rFonts w:ascii="Times New Roman" w:hAnsi="Times New Roman"/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 xml:space="preserve">который осуществляется платеж, конкурсным управляющим не осуществляется, </w:t>
      </w:r>
      <w:r w:rsidR="00F96526" w:rsidRPr="008B1CB8">
        <w:rPr>
          <w:rFonts w:ascii="Times New Roman" w:hAnsi="Times New Roman"/>
          <w:sz w:val="24"/>
          <w:szCs w:val="24"/>
        </w:rPr>
        <w:t>ровно,</w:t>
      </w:r>
      <w:r w:rsidR="00B87D96" w:rsidRPr="008B1CB8">
        <w:rPr>
          <w:rFonts w:ascii="Times New Roman" w:hAnsi="Times New Roman"/>
          <w:sz w:val="24"/>
          <w:szCs w:val="24"/>
        </w:rPr>
        <w:t xml:space="preserve"> как</w:t>
      </w:r>
      <w:r w:rsidR="003C54F9" w:rsidRPr="008B1CB8">
        <w:rPr>
          <w:rFonts w:ascii="Times New Roman" w:hAnsi="Times New Roman"/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>и взимаемая комиссия Банка при возращении суммы внесенного задатка.</w:t>
      </w:r>
    </w:p>
    <w:p w14:paraId="33BA8A85" w14:textId="77777777" w:rsidR="0045278D" w:rsidRPr="008B1CB8" w:rsidRDefault="0045278D" w:rsidP="0045278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60EA9C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F15116E" w14:textId="0600EC44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F96526" w:rsidRPr="00F96526">
        <w:rPr>
          <w:rFonts w:ascii="Times New Roman" w:hAnsi="Times New Roman"/>
          <w:sz w:val="24"/>
          <w:szCs w:val="24"/>
        </w:rPr>
        <w:t>расчетный счет ООО «</w:t>
      </w:r>
      <w:r w:rsidR="0091021E" w:rsidRPr="0091021E">
        <w:rPr>
          <w:rFonts w:ascii="Times New Roman" w:hAnsi="Times New Roman"/>
          <w:sz w:val="24"/>
          <w:szCs w:val="24"/>
        </w:rPr>
        <w:t>Ю-ОЙЛ</w:t>
      </w:r>
      <w:r w:rsidR="00F96526" w:rsidRPr="00F96526">
        <w:rPr>
          <w:rFonts w:ascii="Times New Roman" w:hAnsi="Times New Roman"/>
          <w:sz w:val="24"/>
          <w:szCs w:val="24"/>
        </w:rPr>
        <w:t xml:space="preserve">» ИНН </w:t>
      </w:r>
      <w:r w:rsidR="0091021E" w:rsidRPr="0091021E">
        <w:rPr>
          <w:rFonts w:ascii="Times New Roman" w:hAnsi="Times New Roman"/>
          <w:sz w:val="24"/>
          <w:szCs w:val="24"/>
        </w:rPr>
        <w:t>6685096083</w:t>
      </w:r>
      <w:r w:rsidR="00F96526" w:rsidRPr="00F96526">
        <w:rPr>
          <w:rFonts w:ascii="Times New Roman" w:hAnsi="Times New Roman"/>
          <w:sz w:val="24"/>
          <w:szCs w:val="24"/>
        </w:rPr>
        <w:t xml:space="preserve">, КПП </w:t>
      </w:r>
      <w:r w:rsidR="0091021E" w:rsidRPr="0091021E">
        <w:rPr>
          <w:rFonts w:ascii="Times New Roman" w:hAnsi="Times New Roman"/>
          <w:sz w:val="24"/>
          <w:szCs w:val="24"/>
        </w:rPr>
        <w:t xml:space="preserve">668501001, </w:t>
      </w:r>
      <w:r w:rsidR="00F96526" w:rsidRPr="00F96526">
        <w:rPr>
          <w:rFonts w:ascii="Times New Roman" w:hAnsi="Times New Roman"/>
          <w:sz w:val="24"/>
          <w:szCs w:val="24"/>
        </w:rPr>
        <w:t xml:space="preserve">р/счет </w:t>
      </w:r>
      <w:r w:rsidR="0091021E" w:rsidRPr="0091021E">
        <w:rPr>
          <w:rFonts w:ascii="Times New Roman" w:hAnsi="Times New Roman"/>
          <w:sz w:val="24"/>
          <w:szCs w:val="24"/>
        </w:rPr>
        <w:t>40702 810 3 5571 0022818</w:t>
      </w:r>
      <w:r w:rsidR="00F96526" w:rsidRPr="00F96526">
        <w:rPr>
          <w:rFonts w:ascii="Times New Roman" w:hAnsi="Times New Roman"/>
          <w:sz w:val="24"/>
          <w:szCs w:val="24"/>
        </w:rPr>
        <w:t xml:space="preserve"> в СЕВЕРО-ЗАПАДНЫЙ БАНК ПАО СБЕРБАНК, БИК 044030653, кор. счет 30101810500000000653</w:t>
      </w:r>
      <w:r w:rsidRPr="008B1CB8">
        <w:rPr>
          <w:rFonts w:ascii="Times New Roman" w:hAnsi="Times New Roman"/>
          <w:sz w:val="24"/>
          <w:szCs w:val="24"/>
        </w:rPr>
        <w:t>. При оплате задатка в назначении платежа указывается «</w:t>
      </w:r>
      <w:r w:rsidR="00F96526" w:rsidRPr="00F96526">
        <w:rPr>
          <w:rFonts w:ascii="Times New Roman" w:hAnsi="Times New Roman"/>
          <w:sz w:val="24"/>
          <w:szCs w:val="24"/>
        </w:rPr>
        <w:t>Задаток для участия в торгах по продаже имущества ООО «</w:t>
      </w:r>
      <w:r w:rsidR="0091021E">
        <w:rPr>
          <w:rFonts w:ascii="Times New Roman" w:hAnsi="Times New Roman"/>
          <w:sz w:val="24"/>
          <w:szCs w:val="24"/>
        </w:rPr>
        <w:t>Ю-ОЙЛ</w:t>
      </w:r>
      <w:r w:rsidR="00F96526" w:rsidRPr="00F96526">
        <w:rPr>
          <w:rFonts w:ascii="Times New Roman" w:hAnsi="Times New Roman"/>
          <w:sz w:val="24"/>
          <w:szCs w:val="24"/>
        </w:rPr>
        <w:t>» (лот №1). НДС не облагается</w:t>
      </w:r>
      <w:r w:rsidRPr="008B1CB8">
        <w:rPr>
          <w:rFonts w:ascii="Times New Roman" w:hAnsi="Times New Roman"/>
          <w:sz w:val="24"/>
          <w:szCs w:val="24"/>
        </w:rPr>
        <w:t>».</w:t>
      </w:r>
      <w:r w:rsidR="00776047" w:rsidRPr="008B1CB8">
        <w:rPr>
          <w:rFonts w:ascii="Times New Roman" w:hAnsi="Times New Roman"/>
          <w:sz w:val="24"/>
          <w:szCs w:val="24"/>
        </w:rPr>
        <w:t xml:space="preserve"> </w:t>
      </w:r>
    </w:p>
    <w:p w14:paraId="064A69A1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в п.2.1 настоящего договора, в полной сумме, указанной в п. 1.1. настоящего договора.</w:t>
      </w:r>
    </w:p>
    <w:p w14:paraId="6FC2EF98" w14:textId="6469364C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указанный в п. 2.1. настоящего договора срок, </w:t>
      </w:r>
      <w:r w:rsidR="00F22E1E">
        <w:rPr>
          <w:rFonts w:ascii="Times New Roman" w:hAnsi="Times New Roman"/>
          <w:sz w:val="24"/>
          <w:szCs w:val="24"/>
        </w:rPr>
        <w:t>Продавец</w:t>
      </w:r>
      <w:r w:rsidRPr="008B1CB8">
        <w:rPr>
          <w:rFonts w:ascii="Times New Roman" w:hAnsi="Times New Roman"/>
          <w:sz w:val="24"/>
          <w:szCs w:val="24"/>
        </w:rPr>
        <w:t xml:space="preserve"> не допускает Заявителя к участию в торгах, а все перечисленные денежные средства Заявителем во исполнение </w:t>
      </w:r>
      <w:r w:rsidRPr="008B1CB8">
        <w:rPr>
          <w:rFonts w:ascii="Times New Roman" w:hAnsi="Times New Roman"/>
          <w:sz w:val="24"/>
          <w:szCs w:val="24"/>
        </w:rPr>
        <w:lastRenderedPageBreak/>
        <w:t>настоящего договора возвращаются ему в общем порядке, установленном в п. 1.5. настоящего договора.</w:t>
      </w:r>
    </w:p>
    <w:p w14:paraId="246E9D92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29FAD8D" w14:textId="77777777" w:rsidR="0045278D" w:rsidRPr="008B1CB8" w:rsidRDefault="0045278D" w:rsidP="0045278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D1C6F4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CA321E" w14:textId="615E6D5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Фактом внесения денежных средств в качестве задатка на участие в электронных торгах Заявитель подтверждает согласие со всеми условиями проведения торгов, условиями настоящего Договора, а также проектом Договора </w:t>
      </w:r>
      <w:r w:rsidR="00F22E1E">
        <w:rPr>
          <w:rFonts w:ascii="Times New Roman" w:hAnsi="Times New Roman"/>
          <w:sz w:val="24"/>
          <w:szCs w:val="24"/>
        </w:rPr>
        <w:t>купли-продажи</w:t>
      </w:r>
      <w:r w:rsidRPr="008B1CB8">
        <w:rPr>
          <w:rFonts w:ascii="Times New Roman" w:hAnsi="Times New Roman"/>
          <w:sz w:val="24"/>
          <w:szCs w:val="24"/>
        </w:rPr>
        <w:t xml:space="preserve">, выставляемого на торги. Фактом внесения денежных средств в качестве задатка на участие в электронных торгах Заявитель подтверждает, что до заключения настоящего Договора и принятия решения об участии в торгах им произведена подробная проверка достаточности первичных документов, подтверждающих право </w:t>
      </w:r>
      <w:r w:rsidR="00F22E1E">
        <w:rPr>
          <w:rFonts w:ascii="Times New Roman" w:hAnsi="Times New Roman"/>
          <w:sz w:val="24"/>
          <w:szCs w:val="24"/>
        </w:rPr>
        <w:t>собственности Продавца на имущество</w:t>
      </w:r>
      <w:r w:rsidRPr="008B1CB8">
        <w:rPr>
          <w:rFonts w:ascii="Times New Roman" w:hAnsi="Times New Roman"/>
          <w:sz w:val="24"/>
          <w:szCs w:val="24"/>
        </w:rPr>
        <w:t xml:space="preserve">, результаты которой полностью удовлетворяют Участника, вся необходимая информация и пояснения были представлены </w:t>
      </w:r>
      <w:r w:rsidR="00F22E1E">
        <w:rPr>
          <w:rFonts w:ascii="Times New Roman" w:hAnsi="Times New Roman"/>
          <w:sz w:val="24"/>
          <w:szCs w:val="24"/>
        </w:rPr>
        <w:t>Продавцом</w:t>
      </w:r>
      <w:r w:rsidRPr="008B1CB8">
        <w:rPr>
          <w:rFonts w:ascii="Times New Roman" w:hAnsi="Times New Roman"/>
          <w:sz w:val="24"/>
          <w:szCs w:val="24"/>
        </w:rPr>
        <w:t xml:space="preserve">. В соответствии с п.3 ст.438 ГК РФ настоящий Договор считается заключенным Сторонами в письменной форме с момента перечисления Заявителем на счет, указанный в публикации о торгах, суммы задатка в полном объеме. </w:t>
      </w:r>
    </w:p>
    <w:p w14:paraId="1BF17A93" w14:textId="01AF2E24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r w:rsidR="00F22E1E" w:rsidRPr="008B1CB8">
        <w:rPr>
          <w:rFonts w:ascii="Times New Roman" w:hAnsi="Times New Roman"/>
          <w:color w:val="000000"/>
          <w:sz w:val="24"/>
          <w:szCs w:val="24"/>
          <w:lang w:eastAsia="ru-RU"/>
        </w:rPr>
        <w:t>недостижении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8B1CB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91021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Свердловской</w:t>
      </w:r>
      <w:r w:rsidRPr="008B1CB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9F8236F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741E7B" w14:textId="77777777" w:rsidR="0045278D" w:rsidRPr="008B1CB8" w:rsidRDefault="0045278D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247A1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5278D" w:rsidRPr="008B1CB8" w14:paraId="139FC826" w14:textId="77777777" w:rsidTr="00F22E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29107" w14:textId="0F8C1BCF" w:rsidR="0045278D" w:rsidRPr="008B1CB8" w:rsidRDefault="00F22E1E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29376" w14:textId="77777777" w:rsidR="0045278D" w:rsidRPr="008B1CB8" w:rsidRDefault="0045278D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CB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45278D" w:rsidRPr="008B1CB8" w14:paraId="1CBF8183" w14:textId="77777777" w:rsidTr="00F22E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022A3" w14:textId="7085CDC1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Наименование: </w:t>
            </w:r>
            <w:r>
              <w:rPr>
                <w:rFonts w:ascii="Times New Roman" w:hAnsi="Times New Roman"/>
              </w:rPr>
              <w:t>ООО «</w:t>
            </w:r>
            <w:r w:rsidR="0091021E">
              <w:rPr>
                <w:rFonts w:ascii="Times New Roman" w:hAnsi="Times New Roman"/>
              </w:rPr>
              <w:t>Ю-ОЙЛ</w:t>
            </w:r>
            <w:r>
              <w:rPr>
                <w:rFonts w:ascii="Times New Roman" w:hAnsi="Times New Roman"/>
              </w:rPr>
              <w:t>» в лице конкурсного управляющего</w:t>
            </w:r>
            <w:r w:rsidRPr="0091021E">
              <w:rPr>
                <w:rFonts w:ascii="Times New Roman" w:hAnsi="Times New Roman"/>
              </w:rPr>
              <w:t xml:space="preserve"> Ермолаевой Анны Викторовны</w:t>
            </w:r>
          </w:p>
          <w:p w14:paraId="17BD9FA2" w14:textId="77777777" w:rsidR="00F22E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>Почтовый адрес: 195067, Санкт-Петербург, а/я 9</w:t>
            </w:r>
          </w:p>
          <w:p w14:paraId="7072D3DA" w14:textId="77777777" w:rsidR="0091021E" w:rsidRPr="0091021E" w:rsidRDefault="0091021E" w:rsidP="00F22E1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A1CA37" w14:textId="77777777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>ИНН: 510705251250</w:t>
            </w:r>
          </w:p>
          <w:p w14:paraId="39D77AF2" w14:textId="5DAF7316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 xml:space="preserve">Р/с № </w:t>
            </w:r>
            <w:r w:rsidR="0091021E" w:rsidRPr="00744B09">
              <w:rPr>
                <w:rFonts w:ascii="Times New Roman" w:hAnsi="Times New Roman"/>
              </w:rPr>
              <w:t>40702</w:t>
            </w:r>
            <w:r w:rsidR="0091021E">
              <w:rPr>
                <w:rFonts w:ascii="Times New Roman" w:hAnsi="Times New Roman"/>
              </w:rPr>
              <w:t xml:space="preserve"> </w:t>
            </w:r>
            <w:r w:rsidR="0091021E" w:rsidRPr="00744B09">
              <w:rPr>
                <w:rFonts w:ascii="Times New Roman" w:hAnsi="Times New Roman"/>
              </w:rPr>
              <w:t>810</w:t>
            </w:r>
            <w:r w:rsidR="0091021E">
              <w:rPr>
                <w:rFonts w:ascii="Times New Roman" w:hAnsi="Times New Roman"/>
              </w:rPr>
              <w:t xml:space="preserve"> </w:t>
            </w:r>
            <w:r w:rsidR="0091021E" w:rsidRPr="00744B09">
              <w:rPr>
                <w:rFonts w:ascii="Times New Roman" w:hAnsi="Times New Roman"/>
              </w:rPr>
              <w:t>3</w:t>
            </w:r>
            <w:r w:rsidR="0091021E">
              <w:rPr>
                <w:rFonts w:ascii="Times New Roman" w:hAnsi="Times New Roman"/>
              </w:rPr>
              <w:t xml:space="preserve"> </w:t>
            </w:r>
            <w:r w:rsidR="0091021E" w:rsidRPr="00744B09">
              <w:rPr>
                <w:rFonts w:ascii="Times New Roman" w:hAnsi="Times New Roman"/>
              </w:rPr>
              <w:t>5571</w:t>
            </w:r>
            <w:r w:rsidR="0091021E">
              <w:rPr>
                <w:rFonts w:ascii="Times New Roman" w:hAnsi="Times New Roman"/>
              </w:rPr>
              <w:t xml:space="preserve"> </w:t>
            </w:r>
            <w:r w:rsidR="0091021E" w:rsidRPr="00744B09">
              <w:rPr>
                <w:rFonts w:ascii="Times New Roman" w:hAnsi="Times New Roman"/>
              </w:rPr>
              <w:t>0022818</w:t>
            </w:r>
          </w:p>
          <w:p w14:paraId="1A945D06" w14:textId="71ABCCAE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 xml:space="preserve">в </w:t>
            </w:r>
            <w:r w:rsidR="0091021E" w:rsidRPr="00AA1BDB">
              <w:rPr>
                <w:rFonts w:ascii="Times New Roman" w:hAnsi="Times New Roman"/>
              </w:rPr>
              <w:t>СЕВЕРО-ЗАПАДНЫЙ БАНК ПАО СБЕРБАНК</w:t>
            </w:r>
          </w:p>
          <w:p w14:paraId="48C1711E" w14:textId="110ECF4B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 xml:space="preserve">К/с № </w:t>
            </w:r>
            <w:r w:rsidR="0091021E" w:rsidRPr="00AA1BDB">
              <w:rPr>
                <w:rFonts w:ascii="Times New Roman" w:hAnsi="Times New Roman"/>
              </w:rPr>
              <w:t>30101 810 5 0000 0000653</w:t>
            </w:r>
          </w:p>
          <w:p w14:paraId="401D5FBE" w14:textId="4324C939" w:rsidR="00F22E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 xml:space="preserve">БИК: </w:t>
            </w:r>
            <w:r w:rsidR="0091021E" w:rsidRPr="00AA1BDB">
              <w:rPr>
                <w:rFonts w:ascii="Times New Roman" w:hAnsi="Times New Roman"/>
              </w:rPr>
              <w:t>044030653</w:t>
            </w:r>
          </w:p>
          <w:p w14:paraId="6820DDE7" w14:textId="77777777" w:rsidR="0091021E" w:rsidRPr="0091021E" w:rsidRDefault="0091021E" w:rsidP="00F22E1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EDFAE" w14:textId="77777777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>Телефон: +7 967 433 11 33</w:t>
            </w:r>
          </w:p>
          <w:p w14:paraId="0407E005" w14:textId="77777777" w:rsidR="00F22E1E" w:rsidRPr="0091021E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91021E">
              <w:rPr>
                <w:rFonts w:ascii="Times New Roman" w:hAnsi="Times New Roman"/>
              </w:rPr>
              <w:t>E-mail: ay.ermolaeva@ya.ru</w:t>
            </w:r>
          </w:p>
          <w:p w14:paraId="3D29D012" w14:textId="77777777" w:rsidR="00F22E1E" w:rsidRPr="003803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08201B7C" w14:textId="609D75E5" w:rsidR="00F22E1E" w:rsidRPr="00FF4709" w:rsidRDefault="00F22E1E" w:rsidP="00F22E1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FF4709">
              <w:rPr>
                <w:i/>
                <w:color w:val="auto"/>
                <w:sz w:val="22"/>
                <w:szCs w:val="22"/>
              </w:rPr>
              <w:t>Конкурсный управляющий ООО «</w:t>
            </w:r>
            <w:r w:rsidR="0091021E">
              <w:rPr>
                <w:i/>
                <w:color w:val="auto"/>
                <w:sz w:val="22"/>
                <w:szCs w:val="22"/>
              </w:rPr>
              <w:t>Ю-ОЙЛ</w:t>
            </w:r>
            <w:r w:rsidRPr="00FF4709">
              <w:rPr>
                <w:i/>
                <w:color w:val="auto"/>
                <w:sz w:val="22"/>
                <w:szCs w:val="22"/>
              </w:rPr>
              <w:t>» Ермолаева А.В.</w:t>
            </w:r>
          </w:p>
          <w:p w14:paraId="52CB0876" w14:textId="77777777" w:rsidR="00F22E1E" w:rsidRPr="002204EF" w:rsidRDefault="00F22E1E" w:rsidP="00F22E1E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4230FCB8" w14:textId="1A377B41" w:rsidR="0045278D" w:rsidRPr="008B1CB8" w:rsidRDefault="0045278D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8CF54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Наименование: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7896B290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>Юридический адрес: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484D317A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Фактический адрес: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546FF634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ОГРН: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6644FD68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7FBA7AC9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КПП: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30056276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Р/с №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  <w:proofErr w:type="gramEnd"/>
          </w:p>
          <w:p w14:paraId="599F2301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в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490ECAE9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К/с №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578B158C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БИК: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0DC691F3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Телефон: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15D9D4F2" w14:textId="77777777" w:rsidR="00F22E1E" w:rsidRPr="00A02016" w:rsidRDefault="00F22E1E" w:rsidP="00F22E1E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60CB0E32" w14:textId="77777777" w:rsidR="00F22E1E" w:rsidRPr="00A02016" w:rsidRDefault="00F22E1E" w:rsidP="00F22E1E">
            <w:pPr>
              <w:pStyle w:val="Default"/>
              <w:rPr>
                <w:sz w:val="22"/>
                <w:szCs w:val="22"/>
              </w:rPr>
            </w:pPr>
          </w:p>
          <w:p w14:paraId="68EC7C89" w14:textId="77777777" w:rsidR="00F22E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537294F2" w14:textId="77777777" w:rsidR="00F22E1E" w:rsidRPr="003803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DC8E772" w14:textId="77777777" w:rsidR="00F22E1E" w:rsidRPr="00A02016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C5BE726" w14:textId="4F63F0F5" w:rsidR="0045278D" w:rsidRPr="008B1CB8" w:rsidRDefault="00F22E1E" w:rsidP="00F22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2016">
              <w:rPr>
                <w:i/>
              </w:rPr>
              <w:t>_______________________________</w:t>
            </w:r>
          </w:p>
        </w:tc>
      </w:tr>
    </w:tbl>
    <w:p w14:paraId="2EB5AC04" w14:textId="77777777" w:rsidR="0045278D" w:rsidRPr="008B1CB8" w:rsidRDefault="0045278D" w:rsidP="00452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4EC73" w14:textId="77777777" w:rsidR="0045278D" w:rsidRPr="008B1CB8" w:rsidRDefault="0045278D" w:rsidP="0045278D">
      <w:pPr>
        <w:rPr>
          <w:sz w:val="24"/>
          <w:szCs w:val="24"/>
        </w:rPr>
      </w:pPr>
    </w:p>
    <w:p w14:paraId="0E3FA6D6" w14:textId="77777777" w:rsidR="0045278D" w:rsidRPr="008B1CB8" w:rsidRDefault="0045278D">
      <w:pPr>
        <w:rPr>
          <w:sz w:val="24"/>
          <w:szCs w:val="24"/>
        </w:rPr>
      </w:pPr>
    </w:p>
    <w:sectPr w:rsidR="0045278D" w:rsidRPr="008B1C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E2F4" w14:textId="77777777" w:rsidR="005E699B" w:rsidRDefault="005E699B" w:rsidP="00F22E1E">
      <w:pPr>
        <w:spacing w:after="0" w:line="240" w:lineRule="auto"/>
      </w:pPr>
      <w:r>
        <w:separator/>
      </w:r>
    </w:p>
  </w:endnote>
  <w:endnote w:type="continuationSeparator" w:id="0">
    <w:p w14:paraId="4C79EECF" w14:textId="77777777" w:rsidR="005E699B" w:rsidRDefault="005E699B" w:rsidP="00F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092674"/>
      <w:docPartObj>
        <w:docPartGallery w:val="Page Numbers (Bottom of Page)"/>
        <w:docPartUnique/>
      </w:docPartObj>
    </w:sdtPr>
    <w:sdtEndPr/>
    <w:sdtContent>
      <w:p w14:paraId="2776616E" w14:textId="404B543E" w:rsidR="00F22E1E" w:rsidRDefault="00F22E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C8ADD" w14:textId="77777777" w:rsidR="00F22E1E" w:rsidRDefault="00F22E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B349" w14:textId="77777777" w:rsidR="005E699B" w:rsidRDefault="005E699B" w:rsidP="00F22E1E">
      <w:pPr>
        <w:spacing w:after="0" w:line="240" w:lineRule="auto"/>
      </w:pPr>
      <w:r>
        <w:separator/>
      </w:r>
    </w:p>
  </w:footnote>
  <w:footnote w:type="continuationSeparator" w:id="0">
    <w:p w14:paraId="62D3E65B" w14:textId="77777777" w:rsidR="005E699B" w:rsidRDefault="005E699B" w:rsidP="00F2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8D"/>
    <w:rsid w:val="00181803"/>
    <w:rsid w:val="00292741"/>
    <w:rsid w:val="003C54F9"/>
    <w:rsid w:val="0045278D"/>
    <w:rsid w:val="005973BC"/>
    <w:rsid w:val="005E699B"/>
    <w:rsid w:val="00604E7A"/>
    <w:rsid w:val="0073060E"/>
    <w:rsid w:val="00776047"/>
    <w:rsid w:val="008353CA"/>
    <w:rsid w:val="008B1CB8"/>
    <w:rsid w:val="0091021E"/>
    <w:rsid w:val="00A06975"/>
    <w:rsid w:val="00AD687E"/>
    <w:rsid w:val="00B87D96"/>
    <w:rsid w:val="00C74568"/>
    <w:rsid w:val="00CE24ED"/>
    <w:rsid w:val="00CF5C29"/>
    <w:rsid w:val="00F22E1E"/>
    <w:rsid w:val="00F96526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985D"/>
  <w15:chartTrackingRefBased/>
  <w15:docId w15:val="{3DE61B86-43CC-439D-ACD7-8603420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8D"/>
    <w:pPr>
      <w:ind w:left="720"/>
      <w:contextualSpacing/>
    </w:pPr>
  </w:style>
  <w:style w:type="paragraph" w:customStyle="1" w:styleId="paragraph">
    <w:name w:val="paragraph"/>
    <w:basedOn w:val="a"/>
    <w:rsid w:val="0045278D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4">
    <w:name w:val="Strong"/>
    <w:uiPriority w:val="22"/>
    <w:qFormat/>
    <w:rsid w:val="0045278D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45278D"/>
    <w:rPr>
      <w:color w:val="0563C1" w:themeColor="hyperlink"/>
      <w:u w:val="single"/>
    </w:rPr>
  </w:style>
  <w:style w:type="character" w:customStyle="1" w:styleId="apple-converted-space">
    <w:name w:val="apple-converted-space"/>
    <w:rsid w:val="0045278D"/>
    <w:rPr>
      <w:rFonts w:cs="Times New Roman"/>
    </w:rPr>
  </w:style>
  <w:style w:type="character" w:customStyle="1" w:styleId="fontstyle01">
    <w:name w:val="fontstyle01"/>
    <w:basedOn w:val="a0"/>
    <w:rsid w:val="00604E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22E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E1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22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E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Ермолаева Анна</cp:lastModifiedBy>
  <cp:revision>6</cp:revision>
  <dcterms:created xsi:type="dcterms:W3CDTF">2025-12-08T11:38:00Z</dcterms:created>
  <dcterms:modified xsi:type="dcterms:W3CDTF">2026-06-23T07:03:00Z</dcterms:modified>
</cp:coreProperties>
</file>